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0D8DDA" w14:textId="2905FF97" w:rsidR="00062B02" w:rsidRPr="00BE5402" w:rsidRDefault="00BE5402" w:rsidP="00462464">
      <w:pPr>
        <w:jc w:val="center"/>
        <w:rPr>
          <w:b/>
          <w:bCs/>
        </w:rPr>
      </w:pPr>
      <w:r w:rsidRPr="00BE5402">
        <w:rPr>
          <w:b/>
          <w:bCs/>
        </w:rPr>
        <w:t xml:space="preserve">Stop the Spread Video </w:t>
      </w:r>
      <w:r>
        <w:rPr>
          <w:b/>
          <w:bCs/>
        </w:rPr>
        <w:t xml:space="preserve">Stills - </w:t>
      </w:r>
      <w:r w:rsidR="00462464" w:rsidRPr="00BE5402">
        <w:rPr>
          <w:b/>
          <w:bCs/>
        </w:rPr>
        <w:t xml:space="preserve">Social Media Toolkit </w:t>
      </w:r>
    </w:p>
    <w:p w14:paraId="169D5FF9" w14:textId="0D1B5D1F" w:rsidR="00462464" w:rsidRDefault="00462464" w:rsidP="00462464">
      <w:r w:rsidRPr="00462464">
        <w:t xml:space="preserve"> </w:t>
      </w:r>
      <w:r w:rsidR="00B15174">
        <w:rPr>
          <w:noProof/>
        </w:rPr>
        <w:drawing>
          <wp:inline distT="0" distB="0" distL="0" distR="0" wp14:anchorId="5AD21A5C" wp14:editId="4A80DFC2">
            <wp:extent cx="2952750" cy="29527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8237" cy="2968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4EF5" w:rsidRPr="00F34EF5">
        <w:t xml:space="preserve"> </w:t>
      </w:r>
    </w:p>
    <w:p w14:paraId="0A8AEC2D" w14:textId="6803571B" w:rsidR="000B2550" w:rsidRPr="000B2550" w:rsidRDefault="000B2550" w:rsidP="000B2550">
      <w:r>
        <w:rPr>
          <w:b/>
          <w:bCs/>
        </w:rPr>
        <w:t xml:space="preserve">Social Media Message: </w:t>
      </w:r>
      <w:r w:rsidR="00844817">
        <w:t xml:space="preserve">Wearing masks to </w:t>
      </w:r>
      <w:r w:rsidR="00BE5402">
        <w:t>#StoptheSpread of</w:t>
      </w:r>
      <w:r w:rsidR="00844817">
        <w:t xml:space="preserve"> #COVID19 is more important now than ever! Be sure to wear a mask </w:t>
      </w:r>
      <w:r w:rsidR="00BE5402">
        <w:t xml:space="preserve">that fits snugly over your mouth and nose when in public or around anyone outside your household. Keep it fun by finding masks that show off </w:t>
      </w:r>
      <w:r w:rsidR="00BE5402" w:rsidRPr="005D435B">
        <w:t xml:space="preserve">your </w:t>
      </w:r>
      <w:r w:rsidR="008D3F97">
        <w:t xml:space="preserve">personality or </w:t>
      </w:r>
      <w:r w:rsidR="00BE5402" w:rsidRPr="005D435B">
        <w:t>tribal flair.</w:t>
      </w:r>
      <w:r w:rsidR="003F3F76" w:rsidRPr="005D435B">
        <w:t xml:space="preserve"> </w:t>
      </w:r>
      <w:r w:rsidR="003F3F76">
        <w:t>For more about the importance of masks, watch</w:t>
      </w:r>
      <w:r w:rsidR="006E2A47">
        <w:t xml:space="preserve"> at</w:t>
      </w:r>
      <w:r w:rsidR="003F3F76">
        <w:t xml:space="preserve"> </w:t>
      </w:r>
      <w:hyperlink r:id="rId7" w:history="1">
        <w:r w:rsidR="006E2A47" w:rsidRPr="00124C7D">
          <w:rPr>
            <w:rStyle w:val="Hyperlink"/>
          </w:rPr>
          <w:t>https://bit.ly/3ayd63x</w:t>
        </w:r>
      </w:hyperlink>
      <w:r w:rsidR="006E2A47">
        <w:t xml:space="preserve"> </w:t>
      </w:r>
      <w:r w:rsidR="00991B1C">
        <w:t xml:space="preserve">or check out </w:t>
      </w:r>
      <w:hyperlink r:id="rId8" w:history="1">
        <w:r w:rsidR="00275109" w:rsidRPr="00124C7D">
          <w:rPr>
            <w:rStyle w:val="Hyperlink"/>
            <w:rFonts w:ascii="Calibri" w:hAnsi="Calibri" w:cs="Times New Roman"/>
          </w:rPr>
          <w:t>https://bit.l</w:t>
        </w:r>
        <w:r w:rsidR="00275109" w:rsidRPr="00124C7D">
          <w:rPr>
            <w:rStyle w:val="Hyperlink"/>
            <w:rFonts w:ascii="Calibri" w:hAnsi="Calibri" w:cs="Times New Roman"/>
          </w:rPr>
          <w:t>y</w:t>
        </w:r>
        <w:r w:rsidR="00275109" w:rsidRPr="00124C7D">
          <w:rPr>
            <w:rStyle w:val="Hyperlink"/>
            <w:rFonts w:ascii="Calibri" w:hAnsi="Calibri" w:cs="Times New Roman"/>
          </w:rPr>
          <w:t>/3joUUuL</w:t>
        </w:r>
      </w:hyperlink>
      <w:r w:rsidR="00275109">
        <w:rPr>
          <w:rFonts w:ascii="Calibri" w:hAnsi="Calibri" w:cs="Times New Roman"/>
        </w:rPr>
        <w:t xml:space="preserve">. </w:t>
      </w:r>
    </w:p>
    <w:p w14:paraId="00F538B6" w14:textId="1EC9A5F2" w:rsidR="000B2550" w:rsidRPr="000B2550" w:rsidRDefault="00164F81" w:rsidP="000B2550">
      <w:r w:rsidRPr="00164F81">
        <w:t xml:space="preserve"> </w:t>
      </w:r>
      <w:r w:rsidR="00B90593" w:rsidRPr="00B90593">
        <w:t xml:space="preserve"> </w:t>
      </w:r>
      <w:r w:rsidR="00B90593">
        <w:rPr>
          <w:noProof/>
        </w:rPr>
        <w:drawing>
          <wp:inline distT="0" distB="0" distL="0" distR="0" wp14:anchorId="4A73956F" wp14:editId="0A999606">
            <wp:extent cx="2727960" cy="27279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960" cy="272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A692B6" w14:textId="0DB11BA0" w:rsidR="000B2550" w:rsidRPr="000B2550" w:rsidRDefault="000B2550" w:rsidP="000B2550">
      <w:r>
        <w:rPr>
          <w:b/>
          <w:bCs/>
        </w:rPr>
        <w:t xml:space="preserve">Social Media Message: </w:t>
      </w:r>
      <w:r>
        <w:t xml:space="preserve">If you are infected with #COVID19, you can spread the virus before you have symptoms or without having any symptoms at all. </w:t>
      </w:r>
      <w:r w:rsidR="00991B1C">
        <w:t>O</w:t>
      </w:r>
      <w:r>
        <w:t>ver half of all COVID</w:t>
      </w:r>
      <w:r w:rsidR="00844817">
        <w:t>-</w:t>
      </w:r>
      <w:r>
        <w:t xml:space="preserve">19 cases </w:t>
      </w:r>
      <w:r w:rsidR="00B316C5">
        <w:t>are spread</w:t>
      </w:r>
      <w:r>
        <w:t xml:space="preserve"> </w:t>
      </w:r>
      <w:r w:rsidR="00844817">
        <w:t>by people without symptoms. Stay safe by practicing #SocialDistancing and wearing a mask</w:t>
      </w:r>
      <w:r w:rsidR="00334096">
        <w:t xml:space="preserve"> around others</w:t>
      </w:r>
      <w:r w:rsidR="00844817">
        <w:t xml:space="preserve">. Spread the word, not the virus! </w:t>
      </w:r>
      <w:r w:rsidR="006E2A47">
        <w:t xml:space="preserve">For more: </w:t>
      </w:r>
      <w:hyperlink r:id="rId10" w:history="1">
        <w:r w:rsidR="006E2A47" w:rsidRPr="00124C7D">
          <w:rPr>
            <w:rStyle w:val="Hyperlink"/>
          </w:rPr>
          <w:t>https://bit.ly/3ayd63x</w:t>
        </w:r>
      </w:hyperlink>
      <w:r w:rsidR="006E2A47">
        <w:t xml:space="preserve"> </w:t>
      </w:r>
    </w:p>
    <w:p w14:paraId="55880911" w14:textId="322D09F2" w:rsidR="00984312" w:rsidRDefault="00F06ABB" w:rsidP="00984312">
      <w:r w:rsidRPr="00F06ABB">
        <w:lastRenderedPageBreak/>
        <w:t xml:space="preserve"> </w:t>
      </w:r>
      <w:r>
        <w:rPr>
          <w:noProof/>
        </w:rPr>
        <w:drawing>
          <wp:inline distT="0" distB="0" distL="0" distR="0" wp14:anchorId="44CC9E77" wp14:editId="529B5048">
            <wp:extent cx="3261360" cy="326136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360" cy="326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123EE3" w14:textId="49F82CB1" w:rsidR="00BA38AD" w:rsidRDefault="00984312" w:rsidP="00462464">
      <w:r>
        <w:rPr>
          <w:b/>
          <w:bCs/>
        </w:rPr>
        <w:t xml:space="preserve">Social Media Message: </w:t>
      </w:r>
      <w:r>
        <w:t xml:space="preserve">#StoptheSpread of #COVID19 and show your community you care by staying home and #SocialDistancing. Avoiding close contact with others outside your household protects you, them, and others in your community. Learn more by watching: </w:t>
      </w:r>
      <w:hyperlink r:id="rId12" w:history="1">
        <w:r w:rsidR="006E2A47" w:rsidRPr="00124C7D">
          <w:rPr>
            <w:rStyle w:val="Hyperlink"/>
          </w:rPr>
          <w:t>https://bit</w:t>
        </w:r>
        <w:r w:rsidR="006E2A47" w:rsidRPr="00124C7D">
          <w:rPr>
            <w:rStyle w:val="Hyperlink"/>
          </w:rPr>
          <w:t>.</w:t>
        </w:r>
        <w:r w:rsidR="006E2A47" w:rsidRPr="00124C7D">
          <w:rPr>
            <w:rStyle w:val="Hyperlink"/>
          </w:rPr>
          <w:t>ly/3ayd63x</w:t>
        </w:r>
      </w:hyperlink>
      <w:r w:rsidR="006E2A47">
        <w:t xml:space="preserve">. </w:t>
      </w:r>
    </w:p>
    <w:p w14:paraId="31626832" w14:textId="73F3690E" w:rsidR="00462464" w:rsidRDefault="002D0ADB" w:rsidP="00462464">
      <w:r>
        <w:rPr>
          <w:noProof/>
        </w:rPr>
        <w:drawing>
          <wp:inline distT="0" distB="0" distL="0" distR="0" wp14:anchorId="2767EE75" wp14:editId="3E72C26D">
            <wp:extent cx="3253740" cy="3253740"/>
            <wp:effectExtent l="0" t="0" r="381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740" cy="325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C8D63" w14:textId="3957F98F" w:rsidR="00984312" w:rsidRPr="006C2D19" w:rsidRDefault="00844817">
      <w:r>
        <w:rPr>
          <w:b/>
          <w:bCs/>
        </w:rPr>
        <w:t xml:space="preserve">Social Media Message: </w:t>
      </w:r>
      <w:r>
        <w:t xml:space="preserve">Gathering indoors </w:t>
      </w:r>
      <w:r w:rsidR="00AC16B8">
        <w:t xml:space="preserve">or in large groups </w:t>
      </w:r>
      <w:r>
        <w:t xml:space="preserve">gives #COVID19 a chance to spread throughout our communities. </w:t>
      </w:r>
      <w:r w:rsidR="00EA00FB">
        <w:t>I</w:t>
      </w:r>
      <w:r w:rsidR="008576A6">
        <w:t>t is important to #SocialDistance</w:t>
      </w:r>
      <w:r w:rsidR="00332956">
        <w:t xml:space="preserve"> to #StoptheSpread</w:t>
      </w:r>
      <w:r w:rsidR="00EA00FB">
        <w:t xml:space="preserve"> since a single event can potentially lead to many infections</w:t>
      </w:r>
      <w:r>
        <w:t>. Learn more by watching the story o</w:t>
      </w:r>
      <w:r w:rsidR="0096423E">
        <w:t>f one family’s</w:t>
      </w:r>
      <w:r w:rsidR="00043E6D">
        <w:t xml:space="preserve"> super-spreader </w:t>
      </w:r>
      <w:r w:rsidR="00506B41">
        <w:t>celebration</w:t>
      </w:r>
      <w:r>
        <w:t xml:space="preserve">: </w:t>
      </w:r>
      <w:hyperlink r:id="rId14" w:history="1">
        <w:r w:rsidR="006E2A47" w:rsidRPr="00124C7D">
          <w:rPr>
            <w:rStyle w:val="Hyperlink"/>
          </w:rPr>
          <w:t>https://bit.ly/3ayd63x</w:t>
        </w:r>
      </w:hyperlink>
      <w:r w:rsidR="006E2A47">
        <w:t xml:space="preserve">. </w:t>
      </w:r>
    </w:p>
    <w:sectPr w:rsidR="00984312" w:rsidRPr="006C2D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7F72D8" w14:textId="77777777" w:rsidR="00223432" w:rsidRDefault="00223432" w:rsidP="00462464">
      <w:pPr>
        <w:spacing w:after="0" w:line="240" w:lineRule="auto"/>
      </w:pPr>
      <w:r>
        <w:separator/>
      </w:r>
    </w:p>
  </w:endnote>
  <w:endnote w:type="continuationSeparator" w:id="0">
    <w:p w14:paraId="457BB723" w14:textId="77777777" w:rsidR="00223432" w:rsidRDefault="00223432" w:rsidP="00462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2FAE38" w14:textId="77777777" w:rsidR="00223432" w:rsidRDefault="00223432" w:rsidP="00462464">
      <w:pPr>
        <w:spacing w:after="0" w:line="240" w:lineRule="auto"/>
      </w:pPr>
      <w:r>
        <w:separator/>
      </w:r>
    </w:p>
  </w:footnote>
  <w:footnote w:type="continuationSeparator" w:id="0">
    <w:p w14:paraId="4F94845E" w14:textId="77777777" w:rsidR="00223432" w:rsidRDefault="00223432" w:rsidP="004624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464"/>
    <w:rsid w:val="000164C1"/>
    <w:rsid w:val="00020F84"/>
    <w:rsid w:val="00043E6D"/>
    <w:rsid w:val="00062B02"/>
    <w:rsid w:val="000B2550"/>
    <w:rsid w:val="000C4961"/>
    <w:rsid w:val="001556A6"/>
    <w:rsid w:val="00164F81"/>
    <w:rsid w:val="00174EEE"/>
    <w:rsid w:val="001C18D9"/>
    <w:rsid w:val="001C5444"/>
    <w:rsid w:val="001D3094"/>
    <w:rsid w:val="001E3769"/>
    <w:rsid w:val="00223432"/>
    <w:rsid w:val="00227AC6"/>
    <w:rsid w:val="00275109"/>
    <w:rsid w:val="002D0ADB"/>
    <w:rsid w:val="002F0CF6"/>
    <w:rsid w:val="0030723F"/>
    <w:rsid w:val="00332956"/>
    <w:rsid w:val="00334096"/>
    <w:rsid w:val="003A69A3"/>
    <w:rsid w:val="003D6441"/>
    <w:rsid w:val="003D78E4"/>
    <w:rsid w:val="003F3F76"/>
    <w:rsid w:val="00421D29"/>
    <w:rsid w:val="00462464"/>
    <w:rsid w:val="00464107"/>
    <w:rsid w:val="00466B5E"/>
    <w:rsid w:val="0046744B"/>
    <w:rsid w:val="004703C2"/>
    <w:rsid w:val="00490FDC"/>
    <w:rsid w:val="004B52BD"/>
    <w:rsid w:val="004B5AEB"/>
    <w:rsid w:val="00505BFF"/>
    <w:rsid w:val="00506B41"/>
    <w:rsid w:val="005205BB"/>
    <w:rsid w:val="005238B2"/>
    <w:rsid w:val="00536DF4"/>
    <w:rsid w:val="005D435B"/>
    <w:rsid w:val="005D5ED4"/>
    <w:rsid w:val="00650C09"/>
    <w:rsid w:val="006B2B1A"/>
    <w:rsid w:val="006C2D19"/>
    <w:rsid w:val="006E2A47"/>
    <w:rsid w:val="006E55DA"/>
    <w:rsid w:val="007A2F5E"/>
    <w:rsid w:val="007F3141"/>
    <w:rsid w:val="00842033"/>
    <w:rsid w:val="00844817"/>
    <w:rsid w:val="008576A6"/>
    <w:rsid w:val="008C2089"/>
    <w:rsid w:val="008C6674"/>
    <w:rsid w:val="008D0022"/>
    <w:rsid w:val="008D3F97"/>
    <w:rsid w:val="0091222D"/>
    <w:rsid w:val="00926BFE"/>
    <w:rsid w:val="00933DAF"/>
    <w:rsid w:val="0096423E"/>
    <w:rsid w:val="009660A8"/>
    <w:rsid w:val="00984312"/>
    <w:rsid w:val="00991B1C"/>
    <w:rsid w:val="009E7AF9"/>
    <w:rsid w:val="009F5A19"/>
    <w:rsid w:val="00A02D86"/>
    <w:rsid w:val="00A239D7"/>
    <w:rsid w:val="00A3423F"/>
    <w:rsid w:val="00A513B3"/>
    <w:rsid w:val="00A75058"/>
    <w:rsid w:val="00A8273A"/>
    <w:rsid w:val="00A864A8"/>
    <w:rsid w:val="00AC16B8"/>
    <w:rsid w:val="00AC792C"/>
    <w:rsid w:val="00B07B10"/>
    <w:rsid w:val="00B15174"/>
    <w:rsid w:val="00B316C5"/>
    <w:rsid w:val="00B573FE"/>
    <w:rsid w:val="00B90593"/>
    <w:rsid w:val="00BA38AD"/>
    <w:rsid w:val="00BA7328"/>
    <w:rsid w:val="00BD0963"/>
    <w:rsid w:val="00BE5402"/>
    <w:rsid w:val="00C6228E"/>
    <w:rsid w:val="00C9034F"/>
    <w:rsid w:val="00C90B44"/>
    <w:rsid w:val="00C90DAF"/>
    <w:rsid w:val="00CA211E"/>
    <w:rsid w:val="00CE6013"/>
    <w:rsid w:val="00D6793A"/>
    <w:rsid w:val="00D77A58"/>
    <w:rsid w:val="00DC0AC7"/>
    <w:rsid w:val="00DC7F5F"/>
    <w:rsid w:val="00DD0859"/>
    <w:rsid w:val="00E35048"/>
    <w:rsid w:val="00E37AC2"/>
    <w:rsid w:val="00E57522"/>
    <w:rsid w:val="00E6676C"/>
    <w:rsid w:val="00E86988"/>
    <w:rsid w:val="00EA00FB"/>
    <w:rsid w:val="00EB1257"/>
    <w:rsid w:val="00EC202A"/>
    <w:rsid w:val="00F06ABB"/>
    <w:rsid w:val="00F34EF5"/>
    <w:rsid w:val="00F64C03"/>
    <w:rsid w:val="00F81073"/>
    <w:rsid w:val="00FD400D"/>
    <w:rsid w:val="00FD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CDD06"/>
  <w15:chartTrackingRefBased/>
  <w15:docId w15:val="{2EF6387A-8E1E-480B-ACCB-269E17E67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24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2464"/>
  </w:style>
  <w:style w:type="paragraph" w:styleId="Footer">
    <w:name w:val="footer"/>
    <w:basedOn w:val="Normal"/>
    <w:link w:val="FooterChar"/>
    <w:uiPriority w:val="99"/>
    <w:unhideWhenUsed/>
    <w:rsid w:val="004624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2464"/>
  </w:style>
  <w:style w:type="character" w:styleId="CommentReference">
    <w:name w:val="annotation reference"/>
    <w:basedOn w:val="DefaultParagraphFont"/>
    <w:uiPriority w:val="99"/>
    <w:semiHidden/>
    <w:unhideWhenUsed/>
    <w:rsid w:val="004703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03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03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3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3C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E2A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2A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E2A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joUUuL" TargetMode="External"/><Relationship Id="rId13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hyperlink" Target="https://bit.ly/3ayd63x" TargetMode="External"/><Relationship Id="rId12" Type="http://schemas.openxmlformats.org/officeDocument/2006/relationships/hyperlink" Target="https://bit.ly/3ayd63x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bit.ly/3ayd63x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hyperlink" Target="https://bit.ly/3ayd63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sydneywhite39@gmail.com</dc:creator>
  <cp:keywords/>
  <dc:description/>
  <cp:lastModifiedBy>sydneywhite39@gmail.com</cp:lastModifiedBy>
  <cp:revision>100</cp:revision>
  <dcterms:created xsi:type="dcterms:W3CDTF">2021-01-12T17:34:00Z</dcterms:created>
  <dcterms:modified xsi:type="dcterms:W3CDTF">2021-01-26T22:36:00Z</dcterms:modified>
</cp:coreProperties>
</file>